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C2E75" w14:textId="1B97DC0F" w:rsidR="008C4311" w:rsidRPr="004D08A5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hd w:val="clear" w:color="auto" w:fill="FFFFFF"/>
          <w:lang w:val="en-GB" w:eastAsia="ja-JP"/>
        </w:rPr>
      </w:pPr>
      <w:r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/>
        </w:rPr>
        <w:t xml:space="preserve">Daniel </w:t>
      </w:r>
      <w:proofErr w:type="spellStart"/>
      <w:r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/>
        </w:rPr>
        <w:t>Ottensamer</w:t>
      </w:r>
      <w:proofErr w:type="spellEnd"/>
      <w:r w:rsidR="008C4311"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/>
        </w:rPr>
        <w:t>, c</w:t>
      </w:r>
      <w:r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 w:eastAsia="ja-JP"/>
        </w:rPr>
        <w:t>larinet</w:t>
      </w:r>
    </w:p>
    <w:p w14:paraId="401F454D" w14:textId="7932D109" w:rsidR="008C4311" w:rsidRDefault="008C4311" w:rsidP="00AB7C4E">
      <w:pPr>
        <w:rPr>
          <w:rFonts w:eastAsia="ＭＳ 明朝"/>
          <w:lang w:val="en-GB" w:eastAsia="ja-JP"/>
        </w:rPr>
      </w:pPr>
    </w:p>
    <w:p w14:paraId="3ED88D5B" w14:textId="169D59AC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Daniel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Ottensamer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has been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principal clarinet</w:t>
      </w:r>
      <w:r w:rsidR="00F62A39" w:rsidRPr="00183595">
        <w:rPr>
          <w:rFonts w:ascii="Arial" w:eastAsia="ヒラギノ角ゴ1" w:hAnsi="Arial"/>
          <w:sz w:val="22"/>
          <w:szCs w:val="22"/>
          <w:lang w:val="en-GB" w:eastAsia="ja-JP"/>
        </w:rPr>
        <w:t>t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ist of the Vienna Philharmonic Orchestra since 2009.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 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He is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a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prize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-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winner of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several of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the most prestigious international competitions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, notably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Carl Nielsen International Clarinet Competition in Denmark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in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2009. </w:t>
      </w:r>
    </w:p>
    <w:p w14:paraId="3BCAF58B" w14:textId="77777777" w:rsidR="00F414C4" w:rsidRDefault="00F414C4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</w:p>
    <w:p w14:paraId="22B5B383" w14:textId="6E1B88B6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As a soloist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is regularly invited to perform with renowned orchestras, among them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Vienna Philharmonic Orchestra, the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Mozarteum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Orchestra Salzburg, the NHK Symphony Orchestra, with conductors such as Gustavo Dudamel, Andris Nelsons, Fabio Luisi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Kent Nagano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and formerly performed under the baton of Lorin Maazel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.</w:t>
      </w:r>
      <w:r w:rsidR="00F414C4">
        <w:rPr>
          <w:rFonts w:ascii="Arial" w:eastAsia="ヒラギノ角ゴ1" w:hAnsi="Arial" w:hint="eastAsia"/>
          <w:sz w:val="22"/>
          <w:szCs w:val="22"/>
          <w:lang w:val="en-GB" w:eastAsia="ja-JP"/>
        </w:rPr>
        <w:t xml:space="preserve"> </w:t>
      </w:r>
      <w:r w:rsidR="00F414C4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In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2021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made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his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solo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debut at the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Salzburg Festival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playing the clarinet concerto of W.A. Mozart with the Camerata Salzburg and Manfred Honeck. </w:t>
      </w:r>
    </w:p>
    <w:p w14:paraId="2FB47F82" w14:textId="77777777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</w:p>
    <w:p w14:paraId="72A37FD7" w14:textId="05B893E3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He is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a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founding-member of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“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Philharmonix</w:t>
      </w:r>
      <w:proofErr w:type="spellEnd"/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”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, an ensemble consisting of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members of the Vienna and Berlin Philharmonic Orchestras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which performs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repertoire from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c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lassical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m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usic,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j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azz,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s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wing and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f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olk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m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usic and w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on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Opus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Klassik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Award 2018.</w:t>
      </w:r>
      <w:r w:rsid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As a chamber musician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has worked together with musicians such as Daniel Barenboim, </w:t>
      </w:r>
      <w:r w:rsidR="00650035" w:rsidRP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Renaud </w:t>
      </w:r>
      <w:proofErr w:type="spellStart"/>
      <w:r w:rsidR="00650035" w:rsidRPr="00650035">
        <w:rPr>
          <w:rFonts w:ascii="Arial" w:eastAsia="ヒラギノ角ゴ1" w:hAnsi="Arial"/>
          <w:sz w:val="22"/>
          <w:szCs w:val="22"/>
          <w:lang w:val="en-GB" w:eastAsia="ja-JP"/>
        </w:rPr>
        <w:t>Capuçon</w:t>
      </w:r>
      <w:proofErr w:type="spellEnd"/>
      <w:r w:rsidR="00650035" w:rsidRP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, Julian Rachlin, Mischa </w:t>
      </w:r>
      <w:proofErr w:type="spellStart"/>
      <w:r w:rsidR="00650035" w:rsidRPr="00650035">
        <w:rPr>
          <w:rFonts w:ascii="Arial" w:eastAsia="ヒラギノ角ゴ1" w:hAnsi="Arial"/>
          <w:sz w:val="22"/>
          <w:szCs w:val="22"/>
          <w:lang w:val="en-GB" w:eastAsia="ja-JP"/>
        </w:rPr>
        <w:t>Maisky</w:t>
      </w:r>
      <w:proofErr w:type="spellEnd"/>
      <w:r w:rsid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, </w:t>
      </w:r>
      <w:r w:rsidR="00650035" w:rsidRPr="00650035">
        <w:rPr>
          <w:rFonts w:ascii="Arial" w:eastAsia="ヒラギノ角ゴ1" w:hAnsi="Arial"/>
          <w:sz w:val="22"/>
          <w:szCs w:val="22"/>
          <w:lang w:val="en-GB" w:eastAsia="ja-JP"/>
        </w:rPr>
        <w:t>the Hagen-Quartet</w:t>
      </w:r>
      <w:r w:rsidR="0065003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="00650035" w:rsidRP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Barbara Bonney, Thomas Hampson, </w:t>
      </w:r>
      <w:r w:rsid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and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Bobby McFerrin. </w:t>
      </w:r>
    </w:p>
    <w:p w14:paraId="056C3D1E" w14:textId="77777777" w:rsidR="004D08A5" w:rsidRPr="00F414C4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</w:p>
    <w:p w14:paraId="77A05A8F" w14:textId="3C10CDFD" w:rsidR="0081096E" w:rsidRPr="00F414C4" w:rsidRDefault="004D08A5" w:rsidP="00F62A39">
      <w:pPr>
        <w:jc w:val="both"/>
        <w:rPr>
          <w:rStyle w:val="longtext1"/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Daniel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Ottensamer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has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recorded various CDs as a soloist with SONY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Classical playing the clarinet concertos of W.A. Mozart and Jean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Francaix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. 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With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“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Philharmonix</w:t>
      </w:r>
      <w:proofErr w:type="spellEnd"/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”,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is listed as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an e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xclusive Deutsche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Grammophon</w:t>
      </w:r>
      <w:proofErr w:type="spellEnd"/>
      <w:r w:rsidR="0075467C">
        <w:rPr>
          <w:rFonts w:ascii="Arial" w:eastAsia="ヒラギノ角ゴ1" w:hAnsi="Arial"/>
          <w:sz w:val="22"/>
          <w:szCs w:val="22"/>
          <w:lang w:val="en-GB" w:eastAsia="ja-JP"/>
        </w:rPr>
        <w:t xml:space="preserve"> artist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. </w:t>
      </w:r>
      <w:r w:rsidR="00AC1D9E">
        <w:rPr>
          <w:rFonts w:ascii="Arial" w:eastAsia="ヒラギノ角ゴ1" w:hAnsi="Arial" w:hint="eastAsia"/>
          <w:sz w:val="22"/>
          <w:szCs w:val="22"/>
          <w:lang w:val="en-GB" w:eastAsia="ja-JP"/>
        </w:rPr>
        <w:t xml:space="preserve">　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He 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 xml:space="preserve">also 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recorded the entire 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 xml:space="preserve">relevant 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>repertoire for clarinet trio with Stephan Koncz (cello) and Christoph Traxler (piano), and the 7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>-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>CD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 xml:space="preserve"> compilation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>was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released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 xml:space="preserve"> in 2022 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>on</w:t>
      </w:r>
      <w:r w:rsidR="00AC1D9E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DECCA. 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In </w:t>
      </w:r>
      <w:r w:rsidR="00AC1D9E">
        <w:rPr>
          <w:rFonts w:ascii="Arial" w:eastAsia="ヒラギノ角ゴ1" w:hAnsi="Arial"/>
          <w:sz w:val="22"/>
          <w:szCs w:val="22"/>
          <w:lang w:val="en-GB" w:eastAsia="ja-JP"/>
        </w:rPr>
        <w:t xml:space="preserve">May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202</w:t>
      </w:r>
      <w:r w:rsidR="00650035">
        <w:rPr>
          <w:rFonts w:ascii="Arial" w:eastAsia="ヒラギノ角ゴ1" w:hAnsi="Arial"/>
          <w:sz w:val="22"/>
          <w:szCs w:val="22"/>
          <w:lang w:val="en-GB" w:eastAsia="ja-JP"/>
        </w:rPr>
        <w:t>3,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a recording of Carl Nielsen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’s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c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larinet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c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oncerto with the Vienna Philharmonic Orchestra and Adam Fischer </w:t>
      </w:r>
      <w:r w:rsidR="00650035">
        <w:rPr>
          <w:rFonts w:ascii="Arial" w:eastAsia="ヒラギノ角ゴ1" w:hAnsi="Arial"/>
          <w:sz w:val="22"/>
          <w:szCs w:val="22"/>
          <w:lang w:val="en-GB" w:eastAsia="ja-JP"/>
        </w:rPr>
        <w:t xml:space="preserve">has been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released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75467C">
        <w:rPr>
          <w:rFonts w:ascii="Arial" w:eastAsia="ヒラギノ角ゴ1" w:hAnsi="Arial"/>
          <w:sz w:val="22"/>
          <w:szCs w:val="22"/>
          <w:lang w:val="en-GB" w:eastAsia="ja-JP"/>
        </w:rPr>
        <w:t>on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SONY Classical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.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1D703A" w:rsidRPr="00183595">
        <w:rPr>
          <w:rFonts w:ascii="Arial" w:eastAsia="ヒラギノ角ゴ1" w:hAnsi="Arial" w:hint="eastAsia"/>
          <w:sz w:val="22"/>
          <w:szCs w:val="22"/>
          <w:lang w:val="en-GB" w:eastAsia="ja-JP"/>
        </w:rPr>
        <w:t xml:space="preserve"> </w:t>
      </w:r>
    </w:p>
    <w:sectPr w:rsidR="0081096E" w:rsidRPr="00F414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altName w:val="Yu Gothic"/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C5A09"/>
    <w:rsid w:val="00143D9F"/>
    <w:rsid w:val="00183595"/>
    <w:rsid w:val="001B1345"/>
    <w:rsid w:val="001D703A"/>
    <w:rsid w:val="001F431B"/>
    <w:rsid w:val="00277918"/>
    <w:rsid w:val="002806E9"/>
    <w:rsid w:val="00297A89"/>
    <w:rsid w:val="002A6333"/>
    <w:rsid w:val="0030791D"/>
    <w:rsid w:val="003704F7"/>
    <w:rsid w:val="003A68BB"/>
    <w:rsid w:val="003F7631"/>
    <w:rsid w:val="004871FA"/>
    <w:rsid w:val="004D08A5"/>
    <w:rsid w:val="00573E24"/>
    <w:rsid w:val="005B785E"/>
    <w:rsid w:val="005D477A"/>
    <w:rsid w:val="00650035"/>
    <w:rsid w:val="00660EC0"/>
    <w:rsid w:val="0075467C"/>
    <w:rsid w:val="007730FB"/>
    <w:rsid w:val="00810291"/>
    <w:rsid w:val="0081096E"/>
    <w:rsid w:val="0087655A"/>
    <w:rsid w:val="008A35F7"/>
    <w:rsid w:val="008C4311"/>
    <w:rsid w:val="008F0D4B"/>
    <w:rsid w:val="00904251"/>
    <w:rsid w:val="00926D51"/>
    <w:rsid w:val="00AB7C4E"/>
    <w:rsid w:val="00AC1D9E"/>
    <w:rsid w:val="00AD70F6"/>
    <w:rsid w:val="00B23CF4"/>
    <w:rsid w:val="00BB02F6"/>
    <w:rsid w:val="00BB3B6F"/>
    <w:rsid w:val="00C0083F"/>
    <w:rsid w:val="00C3317B"/>
    <w:rsid w:val="00C921F4"/>
    <w:rsid w:val="00E21D3B"/>
    <w:rsid w:val="00E507AE"/>
    <w:rsid w:val="00E70220"/>
    <w:rsid w:val="00EB0110"/>
    <w:rsid w:val="00F065A9"/>
    <w:rsid w:val="00F27A39"/>
    <w:rsid w:val="00F414C4"/>
    <w:rsid w:val="00F62A39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2</cp:revision>
  <dcterms:created xsi:type="dcterms:W3CDTF">2023-09-01T13:26:00Z</dcterms:created>
  <dcterms:modified xsi:type="dcterms:W3CDTF">2023-09-01T13:26:00Z</dcterms:modified>
</cp:coreProperties>
</file>